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D382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2CA70B34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1F658FBA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19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06/08/2024</w:t>
      </w:r>
    </w:p>
    <w:p w14:paraId="16479123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297B8E4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64/2024-L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02/07/2024, de autoria do Vereador Antonio José Alves Miranda.  </w:t>
      </w:r>
    </w:p>
    <w:p w14:paraId="219CE01E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1A4E97D9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8F2B31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14:paraId="5424151B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074A8C45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Dá denominação as vielas localizadas no bairro do Cambará – Loteamento Jardim Bandeirantes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51F3F647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173BD903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6E010C0C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39381EE6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39061ED1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3AD919C8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agosto de 2024.</w:t>
      </w:r>
    </w:p>
    <w:p w14:paraId="35BEF00A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90B7610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GUILHERME ARAÚJO NUNES</w:t>
      </w:r>
    </w:p>
    <w:p w14:paraId="47BD3A20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14:paraId="416BB045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B562E51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1947ED26" w14:textId="77777777" w:rsidR="00052288" w:rsidRDefault="00052288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71A9882A" w14:textId="77777777" w:rsidR="00052288" w:rsidRDefault="00052288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2EC9D64B" w14:textId="4C0E792A" w:rsidR="00052288" w:rsidRPr="009B6A3E" w:rsidRDefault="00052288" w:rsidP="00052288">
      <w:pPr>
        <w:ind w:right="-49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 xml:space="preserve">         </w:t>
      </w: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ab/>
      </w: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ab/>
      </w: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ab/>
      </w: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ab/>
        <w:t xml:space="preserve"> </w:t>
      </w: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CLÁUDIA RITA DUARTE PEDROSO</w:t>
      </w:r>
    </w:p>
    <w:p w14:paraId="297C7905" w14:textId="5005C2A9" w:rsidR="00052288" w:rsidRDefault="00052288" w:rsidP="00052288">
      <w:pPr>
        <w:pStyle w:val="Corpodetexto"/>
        <w:spacing w:line="240" w:lineRule="auto"/>
        <w:ind w:right="-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            </w:t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  <w:t xml:space="preserve">          </w:t>
      </w:r>
      <w:r w:rsidRPr="009B6A3E">
        <w:rPr>
          <w:rFonts w:eastAsia="Times New Roman"/>
          <w:color w:val="000000"/>
          <w:szCs w:val="24"/>
        </w:rPr>
        <w:t xml:space="preserve">MEMBRO </w:t>
      </w:r>
      <w:r w:rsidRPr="008F2B31">
        <w:rPr>
          <w:rFonts w:eastAsia="Times New Roman"/>
          <w:color w:val="000000"/>
          <w:szCs w:val="24"/>
        </w:rPr>
        <w:t>CPTEL</w:t>
      </w:r>
    </w:p>
    <w:p w14:paraId="789D5538" w14:textId="77777777" w:rsidR="00052288" w:rsidRDefault="00052288" w:rsidP="00052288">
      <w:pPr>
        <w:pStyle w:val="Corpodetexto"/>
        <w:spacing w:line="240" w:lineRule="auto"/>
        <w:ind w:right="-51"/>
        <w:jc w:val="center"/>
        <w:rPr>
          <w:rFonts w:eastAsia="Times New Roman"/>
          <w:color w:val="000000"/>
          <w:szCs w:val="24"/>
        </w:rPr>
      </w:pPr>
    </w:p>
    <w:p w14:paraId="2D358680" w14:textId="77777777" w:rsidR="00052288" w:rsidRDefault="00052288" w:rsidP="00052288">
      <w:pPr>
        <w:pStyle w:val="Corpodetexto"/>
        <w:spacing w:line="240" w:lineRule="auto"/>
        <w:ind w:right="-51"/>
        <w:jc w:val="center"/>
        <w:rPr>
          <w:rFonts w:eastAsia="Times New Roman"/>
          <w:color w:val="000000"/>
          <w:szCs w:val="24"/>
        </w:rPr>
      </w:pPr>
    </w:p>
    <w:p w14:paraId="39FC59EA" w14:textId="748F0C23" w:rsidR="00052288" w:rsidRPr="002D3FDC" w:rsidRDefault="00052288" w:rsidP="00052288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 xml:space="preserve">       </w:t>
      </w:r>
      <w:r>
        <w:rPr>
          <w:rFonts w:ascii="Arial" w:hAnsi="Arial"/>
          <w:b/>
          <w:smallCaps/>
          <w:sz w:val="24"/>
          <w:szCs w:val="24"/>
        </w:rPr>
        <w:t>ANTONIO JOSÉ ALVES MIRANDA</w:t>
      </w:r>
    </w:p>
    <w:p w14:paraId="211245EB" w14:textId="77777777" w:rsidR="00052288" w:rsidRPr="002D3FDC" w:rsidRDefault="00052288" w:rsidP="00052288">
      <w:pPr>
        <w:pStyle w:val="Corpodetexto3"/>
        <w:ind w:right="74"/>
        <w:rPr>
          <w:b w:val="0"/>
          <w:szCs w:val="24"/>
          <w:u w:val="none"/>
        </w:rPr>
      </w:pPr>
      <w:r w:rsidRPr="002D3FDC">
        <w:rPr>
          <w:b w:val="0"/>
          <w:szCs w:val="24"/>
          <w:u w:val="none"/>
        </w:rPr>
        <w:t xml:space="preserve">SUPLENTE </w:t>
      </w:r>
      <w:r w:rsidRPr="009B6A3E">
        <w:rPr>
          <w:rFonts w:cs="Arial"/>
          <w:b w:val="0"/>
          <w:szCs w:val="24"/>
          <w:u w:val="none"/>
        </w:rPr>
        <w:t>C</w:t>
      </w:r>
      <w:r>
        <w:rPr>
          <w:rFonts w:cs="Arial"/>
          <w:b w:val="0"/>
          <w:szCs w:val="24"/>
          <w:u w:val="none"/>
        </w:rPr>
        <w:t>PTEL</w:t>
      </w:r>
    </w:p>
    <w:p w14:paraId="2F99CA8D" w14:textId="77777777" w:rsidR="00052288" w:rsidRDefault="00052288" w:rsidP="00052288">
      <w:pPr>
        <w:pStyle w:val="Corpodetexto"/>
        <w:spacing w:line="240" w:lineRule="auto"/>
        <w:ind w:right="-51"/>
        <w:jc w:val="center"/>
        <w:rPr>
          <w:rFonts w:eastAsia="Times New Roman"/>
          <w:color w:val="000000"/>
          <w:szCs w:val="24"/>
        </w:rPr>
      </w:pPr>
    </w:p>
    <w:p w14:paraId="776DC4FF" w14:textId="77777777" w:rsidR="00F11D3F" w:rsidRPr="009B6A3E" w:rsidRDefault="00F11D3F" w:rsidP="00052288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C2B1" w14:textId="77777777" w:rsidR="005256BC" w:rsidRDefault="005256BC">
      <w:r>
        <w:separator/>
      </w:r>
    </w:p>
  </w:endnote>
  <w:endnote w:type="continuationSeparator" w:id="0">
    <w:p w14:paraId="668E11AC" w14:textId="77777777" w:rsidR="005256BC" w:rsidRDefault="0052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FD1A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A6F5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3586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C5203" w14:textId="77777777" w:rsidR="005256BC" w:rsidRDefault="005256BC">
      <w:r>
        <w:separator/>
      </w:r>
    </w:p>
  </w:footnote>
  <w:footnote w:type="continuationSeparator" w:id="0">
    <w:p w14:paraId="456FA181" w14:textId="77777777" w:rsidR="005256BC" w:rsidRDefault="0052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6857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3199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504B3A3" wp14:editId="106C5480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29063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4E7832F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0A0A2A6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D8CAED1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91B7325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2D1D4FDF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88DFA8C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141F6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2288"/>
    <w:rsid w:val="000571B9"/>
    <w:rsid w:val="000728F4"/>
    <w:rsid w:val="000B4286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4110BC"/>
    <w:rsid w:val="00435AC7"/>
    <w:rsid w:val="0049485A"/>
    <w:rsid w:val="00520AE8"/>
    <w:rsid w:val="005256BC"/>
    <w:rsid w:val="005323C0"/>
    <w:rsid w:val="0054230A"/>
    <w:rsid w:val="00610D83"/>
    <w:rsid w:val="0061214B"/>
    <w:rsid w:val="00697D82"/>
    <w:rsid w:val="006C19B0"/>
    <w:rsid w:val="00701DFA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3260A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7BE77"/>
  <w15:docId w15:val="{17381F86-4C4D-4DF7-AA24-66E097E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88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4</cp:revision>
  <dcterms:created xsi:type="dcterms:W3CDTF">2024-04-11T17:49:00Z</dcterms:created>
  <dcterms:modified xsi:type="dcterms:W3CDTF">2024-08-06T20:57:00Z</dcterms:modified>
</cp:coreProperties>
</file>